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755DD">
        <w:rPr>
          <w:rFonts w:ascii="Times New Roman" w:hAnsi="Times New Roman" w:cs="Times New Roman"/>
          <w:b/>
          <w:sz w:val="28"/>
          <w:szCs w:val="28"/>
          <w:u w:val="single"/>
        </w:rPr>
        <w:t>128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55DD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11AA">
        <w:rPr>
          <w:rFonts w:ascii="Times New Roman" w:hAnsi="Times New Roman" w:cs="Times New Roman"/>
          <w:sz w:val="24"/>
          <w:szCs w:val="24"/>
        </w:rPr>
        <w:t>Exonerar</w:t>
      </w:r>
      <w:r w:rsidR="002755DD">
        <w:rPr>
          <w:rFonts w:ascii="Times New Roman" w:hAnsi="Times New Roman" w:cs="Times New Roman"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5763E">
        <w:rPr>
          <w:rFonts w:ascii="Times New Roman" w:hAnsi="Times New Roman" w:cs="Times New Roman"/>
          <w:sz w:val="24"/>
          <w:szCs w:val="24"/>
        </w:rPr>
        <w:t>a</w:t>
      </w:r>
      <w:r w:rsidR="00801904">
        <w:rPr>
          <w:rFonts w:ascii="Times New Roman" w:hAnsi="Times New Roman" w:cs="Times New Roman"/>
          <w:sz w:val="24"/>
          <w:szCs w:val="24"/>
        </w:rPr>
        <w:t xml:space="preserve">. </w:t>
      </w:r>
      <w:r w:rsidR="002755DD">
        <w:rPr>
          <w:rFonts w:ascii="Times New Roman" w:hAnsi="Times New Roman" w:cs="Times New Roman"/>
          <w:b/>
          <w:sz w:val="24"/>
          <w:szCs w:val="24"/>
        </w:rPr>
        <w:t>REJANE DA SILVA GOMES LIMA</w:t>
      </w:r>
      <w:r w:rsidR="002E3AC3">
        <w:rPr>
          <w:rFonts w:ascii="Times New Roman" w:hAnsi="Times New Roman" w:cs="Times New Roman"/>
          <w:b/>
          <w:sz w:val="24"/>
          <w:szCs w:val="24"/>
        </w:rPr>
        <w:t>,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55763E">
        <w:rPr>
          <w:rFonts w:ascii="Times New Roman" w:hAnsi="Times New Roman" w:cs="Times New Roman"/>
          <w:sz w:val="24"/>
          <w:szCs w:val="24"/>
        </w:rPr>
        <w:t>d</w:t>
      </w:r>
      <w:r w:rsidR="00801904">
        <w:rPr>
          <w:rFonts w:ascii="Times New Roman" w:hAnsi="Times New Roman" w:cs="Times New Roman"/>
          <w:sz w:val="24"/>
          <w:szCs w:val="24"/>
        </w:rPr>
        <w:t xml:space="preserve">o cargo comissionado de </w:t>
      </w:r>
      <w:r w:rsidR="00147B27">
        <w:rPr>
          <w:rFonts w:ascii="Times New Roman" w:hAnsi="Times New Roman" w:cs="Times New Roman"/>
          <w:b/>
          <w:sz w:val="24"/>
          <w:szCs w:val="24"/>
        </w:rPr>
        <w:t>ASSESSORA DE COORDENADORIA DE ASSUNTOS COMUNITÁRIOS ASAES-GABIN</w:t>
      </w:r>
      <w:r w:rsidR="001D79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10061">
        <w:rPr>
          <w:rFonts w:ascii="Times New Roman" w:hAnsi="Times New Roman" w:cs="Times New Roman"/>
          <w:sz w:val="24"/>
          <w:szCs w:val="24"/>
        </w:rPr>
        <w:t>com efeitos a partir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47B27">
        <w:rPr>
          <w:rFonts w:ascii="Times New Roman" w:hAnsi="Times New Roman" w:cs="Times New Roman"/>
          <w:sz w:val="24"/>
          <w:szCs w:val="24"/>
        </w:rPr>
        <w:t>24</w:t>
      </w:r>
      <w:r w:rsidR="0038319E">
        <w:rPr>
          <w:rFonts w:ascii="Times New Roman" w:hAnsi="Times New Roman" w:cs="Times New Roman"/>
          <w:sz w:val="24"/>
          <w:szCs w:val="24"/>
        </w:rPr>
        <w:t xml:space="preserve">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51" w:rsidRDefault="00AE5751" w:rsidP="00A87B49">
      <w:pPr>
        <w:spacing w:after="0" w:line="240" w:lineRule="auto"/>
      </w:pPr>
      <w:r>
        <w:separator/>
      </w:r>
    </w:p>
  </w:endnote>
  <w:endnote w:type="continuationSeparator" w:id="0">
    <w:p w:rsidR="00AE5751" w:rsidRDefault="00AE575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51" w:rsidRDefault="00AE5751" w:rsidP="00A87B49">
      <w:pPr>
        <w:spacing w:after="0" w:line="240" w:lineRule="auto"/>
      </w:pPr>
      <w:r>
        <w:separator/>
      </w:r>
    </w:p>
  </w:footnote>
  <w:footnote w:type="continuationSeparator" w:id="0">
    <w:p w:rsidR="00AE5751" w:rsidRDefault="00AE575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3CBA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E5751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F2FC1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2018-08-24T19:22:00Z</cp:lastPrinted>
  <dcterms:created xsi:type="dcterms:W3CDTF">2018-09-28T17:26:00Z</dcterms:created>
  <dcterms:modified xsi:type="dcterms:W3CDTF">2018-09-28T17:26:00Z</dcterms:modified>
</cp:coreProperties>
</file>