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CONCURSO PÚBLICO DA PREFEITURA MUNICIPAL DE ARARUAMA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CONVOCAÇÃO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B34EE" w:rsidRDefault="00184FF6" w:rsidP="00CB12F7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Prezada Candidata</w:t>
      </w:r>
      <w:r w:rsidR="002A1A5E">
        <w:rPr>
          <w:rFonts w:ascii="Arial" w:hAnsi="Arial" w:cs="Arial"/>
          <w:sz w:val="24"/>
          <w:szCs w:val="24"/>
        </w:rPr>
        <w:t xml:space="preserve"> </w:t>
      </w:r>
      <w:r w:rsidR="006B019F">
        <w:rPr>
          <w:rFonts w:ascii="Arial" w:hAnsi="Arial" w:cs="Arial"/>
          <w:b/>
          <w:sz w:val="24"/>
          <w:szCs w:val="24"/>
        </w:rPr>
        <w:t>JULIENE DO VALLE TARDELI CRUZ</w:t>
      </w:r>
      <w:r w:rsidR="00CB12F7" w:rsidRPr="002A1A5E">
        <w:rPr>
          <w:rFonts w:ascii="Arial" w:hAnsi="Arial" w:cs="Arial"/>
          <w:sz w:val="24"/>
          <w:szCs w:val="24"/>
        </w:rPr>
        <w:t>,</w:t>
      </w:r>
    </w:p>
    <w:p w:rsidR="00AA7715" w:rsidRPr="002A1A5E" w:rsidRDefault="00AA7715" w:rsidP="00CB12F7">
      <w:pPr>
        <w:ind w:firstLine="567"/>
        <w:rPr>
          <w:rFonts w:ascii="Arial" w:hAnsi="Arial" w:cs="Arial"/>
          <w:sz w:val="24"/>
          <w:szCs w:val="24"/>
        </w:rPr>
      </w:pPr>
    </w:p>
    <w:p w:rsidR="00D95E05" w:rsidRDefault="00CB12F7" w:rsidP="00D262E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1A5E">
        <w:rPr>
          <w:rFonts w:ascii="Arial" w:hAnsi="Arial" w:cs="Arial"/>
          <w:sz w:val="24"/>
          <w:szCs w:val="24"/>
        </w:rPr>
        <w:t>Solicitamos seu comparecimento</w:t>
      </w:r>
      <w:r w:rsidR="00D95E05">
        <w:rPr>
          <w:rFonts w:ascii="Arial" w:hAnsi="Arial" w:cs="Arial"/>
          <w:sz w:val="24"/>
          <w:szCs w:val="24"/>
        </w:rPr>
        <w:t xml:space="preserve"> no</w:t>
      </w:r>
      <w:r w:rsidR="00D95E05" w:rsidRPr="002A1A5E">
        <w:rPr>
          <w:rFonts w:ascii="Arial" w:hAnsi="Arial" w:cs="Arial"/>
          <w:sz w:val="24"/>
          <w:szCs w:val="24"/>
        </w:rPr>
        <w:t xml:space="preserve"> dia </w:t>
      </w:r>
      <w:r w:rsidR="006B019F">
        <w:rPr>
          <w:rFonts w:ascii="Arial" w:hAnsi="Arial" w:cs="Arial"/>
          <w:b/>
          <w:sz w:val="24"/>
          <w:szCs w:val="24"/>
          <w:u w:val="single"/>
        </w:rPr>
        <w:t>02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>/0</w:t>
      </w:r>
      <w:r w:rsidR="006B019F">
        <w:rPr>
          <w:rFonts w:ascii="Arial" w:hAnsi="Arial" w:cs="Arial"/>
          <w:b/>
          <w:sz w:val="24"/>
          <w:szCs w:val="24"/>
          <w:u w:val="single"/>
        </w:rPr>
        <w:t>7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>/201</w:t>
      </w:r>
      <w:r w:rsidR="00D95E05">
        <w:rPr>
          <w:rFonts w:ascii="Arial" w:hAnsi="Arial" w:cs="Arial"/>
          <w:b/>
          <w:sz w:val="24"/>
          <w:szCs w:val="24"/>
          <w:u w:val="single"/>
        </w:rPr>
        <w:t>8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6B019F">
        <w:rPr>
          <w:rFonts w:ascii="Arial" w:hAnsi="Arial" w:cs="Arial"/>
          <w:b/>
          <w:sz w:val="24"/>
          <w:szCs w:val="24"/>
          <w:u w:val="single"/>
        </w:rPr>
        <w:t>Segunda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>-Feira)</w:t>
      </w:r>
      <w:r w:rsidR="00D95E05" w:rsidRPr="002A1A5E">
        <w:rPr>
          <w:rFonts w:ascii="Arial" w:hAnsi="Arial" w:cs="Arial"/>
          <w:sz w:val="24"/>
          <w:szCs w:val="24"/>
        </w:rPr>
        <w:t xml:space="preserve">, de </w:t>
      </w:r>
      <w:r w:rsidR="00D95E05" w:rsidRPr="002A1A5E">
        <w:rPr>
          <w:rFonts w:ascii="Arial" w:hAnsi="Arial" w:cs="Arial"/>
          <w:b/>
          <w:sz w:val="24"/>
          <w:szCs w:val="24"/>
        </w:rPr>
        <w:t>09:00 às 1</w:t>
      </w:r>
      <w:r w:rsidR="006B019F">
        <w:rPr>
          <w:rFonts w:ascii="Arial" w:hAnsi="Arial" w:cs="Arial"/>
          <w:b/>
          <w:sz w:val="24"/>
          <w:szCs w:val="24"/>
        </w:rPr>
        <w:t>7</w:t>
      </w:r>
      <w:r w:rsidR="00D95E05" w:rsidRPr="002A1A5E">
        <w:rPr>
          <w:rFonts w:ascii="Arial" w:hAnsi="Arial" w:cs="Arial"/>
          <w:b/>
          <w:sz w:val="24"/>
          <w:szCs w:val="24"/>
        </w:rPr>
        <w:t>:</w:t>
      </w:r>
      <w:r w:rsidR="006B019F">
        <w:rPr>
          <w:rFonts w:ascii="Arial" w:hAnsi="Arial" w:cs="Arial"/>
          <w:b/>
          <w:sz w:val="24"/>
          <w:szCs w:val="24"/>
        </w:rPr>
        <w:t>00</w:t>
      </w:r>
      <w:r w:rsidR="00D95E05" w:rsidRPr="002A1A5E">
        <w:rPr>
          <w:rFonts w:ascii="Arial" w:hAnsi="Arial" w:cs="Arial"/>
          <w:b/>
          <w:sz w:val="24"/>
          <w:szCs w:val="24"/>
        </w:rPr>
        <w:t>h</w:t>
      </w:r>
      <w:r w:rsidR="00D95E05" w:rsidRPr="002A1A5E">
        <w:rPr>
          <w:rFonts w:ascii="Arial" w:hAnsi="Arial" w:cs="Arial"/>
          <w:sz w:val="24"/>
          <w:szCs w:val="24"/>
        </w:rPr>
        <w:t xml:space="preserve">, na Secretaria Municipal de Administração desta </w:t>
      </w:r>
      <w:r w:rsidR="00D95E05">
        <w:rPr>
          <w:rFonts w:ascii="Arial" w:hAnsi="Arial" w:cs="Arial"/>
          <w:sz w:val="24"/>
          <w:szCs w:val="24"/>
        </w:rPr>
        <w:t>Municipalidade</w:t>
      </w:r>
      <w:r w:rsidR="00D95E05" w:rsidRPr="002A1A5E">
        <w:rPr>
          <w:rFonts w:ascii="Arial" w:hAnsi="Arial" w:cs="Arial"/>
          <w:sz w:val="24"/>
          <w:szCs w:val="24"/>
        </w:rPr>
        <w:t>, situada na Avenida John Kennedy, 120, Centro</w:t>
      </w:r>
      <w:r w:rsidR="00D95E05">
        <w:rPr>
          <w:rFonts w:ascii="Arial" w:hAnsi="Arial" w:cs="Arial"/>
          <w:sz w:val="24"/>
          <w:szCs w:val="24"/>
        </w:rPr>
        <w:t>, Araruama-RJ., CEP: 28.970-000,</w:t>
      </w:r>
      <w:r w:rsidRPr="002A1A5E">
        <w:rPr>
          <w:rFonts w:ascii="Arial" w:hAnsi="Arial" w:cs="Arial"/>
          <w:sz w:val="24"/>
          <w:szCs w:val="24"/>
        </w:rPr>
        <w:t xml:space="preserve"> </w:t>
      </w:r>
      <w:r w:rsidR="00D95E05">
        <w:rPr>
          <w:rFonts w:ascii="Arial" w:hAnsi="Arial" w:cs="Arial"/>
          <w:sz w:val="24"/>
          <w:szCs w:val="24"/>
        </w:rPr>
        <w:t>para entrega das documentações pertinentes ao</w:t>
      </w:r>
      <w:r w:rsidR="002A1A5E">
        <w:rPr>
          <w:rFonts w:ascii="Arial" w:hAnsi="Arial" w:cs="Arial"/>
          <w:sz w:val="24"/>
          <w:szCs w:val="24"/>
        </w:rPr>
        <w:t xml:space="preserve"> cargo de</w:t>
      </w:r>
      <w:r w:rsidR="00184FF6">
        <w:rPr>
          <w:rFonts w:ascii="Arial" w:hAnsi="Arial" w:cs="Arial"/>
          <w:b/>
          <w:sz w:val="24"/>
          <w:szCs w:val="24"/>
        </w:rPr>
        <w:t xml:space="preserve"> </w:t>
      </w:r>
      <w:r w:rsidR="006B019F">
        <w:rPr>
          <w:rFonts w:ascii="Arial" w:hAnsi="Arial" w:cs="Arial"/>
          <w:b/>
          <w:sz w:val="24"/>
          <w:szCs w:val="24"/>
          <w:u w:val="single"/>
        </w:rPr>
        <w:t>PROFESSOR I - HISTÓRIA</w:t>
      </w:r>
      <w:r w:rsidR="002A1A5E" w:rsidRPr="002A1A5E">
        <w:rPr>
          <w:rFonts w:ascii="Arial" w:hAnsi="Arial" w:cs="Arial"/>
          <w:sz w:val="24"/>
          <w:szCs w:val="24"/>
        </w:rPr>
        <w:t xml:space="preserve">, </w:t>
      </w:r>
      <w:r w:rsidRPr="002A1A5E">
        <w:rPr>
          <w:rFonts w:ascii="Arial" w:hAnsi="Arial" w:cs="Arial"/>
          <w:sz w:val="24"/>
          <w:szCs w:val="24"/>
        </w:rPr>
        <w:t>do Concurso</w:t>
      </w:r>
      <w:r w:rsidR="00D93582" w:rsidRPr="002A1A5E">
        <w:rPr>
          <w:rFonts w:ascii="Arial" w:hAnsi="Arial" w:cs="Arial"/>
          <w:sz w:val="24"/>
          <w:szCs w:val="24"/>
        </w:rPr>
        <w:t xml:space="preserve"> Público</w:t>
      </w:r>
      <w:r w:rsidRPr="002A1A5E">
        <w:rPr>
          <w:rFonts w:ascii="Arial" w:hAnsi="Arial" w:cs="Arial"/>
          <w:sz w:val="24"/>
          <w:szCs w:val="24"/>
        </w:rPr>
        <w:t xml:space="preserve"> de Araruama,</w:t>
      </w:r>
      <w:r w:rsidR="00AB1C05">
        <w:rPr>
          <w:rFonts w:ascii="Arial" w:hAnsi="Arial" w:cs="Arial"/>
          <w:sz w:val="24"/>
          <w:szCs w:val="24"/>
        </w:rPr>
        <w:t xml:space="preserve"> conforme consta da listagem em apenso,</w:t>
      </w:r>
      <w:r w:rsidR="00D95E05">
        <w:rPr>
          <w:rFonts w:ascii="Arial" w:hAnsi="Arial" w:cs="Arial"/>
          <w:sz w:val="24"/>
          <w:szCs w:val="24"/>
        </w:rPr>
        <w:t xml:space="preserve"> tendo em vista</w:t>
      </w:r>
      <w:r w:rsidR="004D1F97">
        <w:rPr>
          <w:rFonts w:ascii="Arial" w:hAnsi="Arial" w:cs="Arial"/>
          <w:sz w:val="24"/>
          <w:szCs w:val="24"/>
        </w:rPr>
        <w:t xml:space="preserve"> parecer favorável quanto</w:t>
      </w:r>
      <w:r w:rsidR="00495F42">
        <w:rPr>
          <w:rFonts w:ascii="Arial" w:hAnsi="Arial" w:cs="Arial"/>
          <w:sz w:val="24"/>
          <w:szCs w:val="24"/>
        </w:rPr>
        <w:t xml:space="preserve"> ao requisitado no Procedimento nº </w:t>
      </w:r>
      <w:r w:rsidR="00552475">
        <w:rPr>
          <w:rFonts w:ascii="Arial" w:hAnsi="Arial" w:cs="Arial"/>
          <w:sz w:val="24"/>
          <w:szCs w:val="24"/>
        </w:rPr>
        <w:t>000</w:t>
      </w:r>
      <w:r w:rsidR="006B019F">
        <w:rPr>
          <w:rFonts w:ascii="Arial" w:hAnsi="Arial" w:cs="Arial"/>
          <w:sz w:val="24"/>
          <w:szCs w:val="24"/>
        </w:rPr>
        <w:t>1696</w:t>
      </w:r>
      <w:r w:rsidR="00552475">
        <w:rPr>
          <w:rFonts w:ascii="Arial" w:hAnsi="Arial" w:cs="Arial"/>
          <w:sz w:val="24"/>
          <w:szCs w:val="24"/>
        </w:rPr>
        <w:t>-</w:t>
      </w:r>
      <w:r w:rsidR="006B019F">
        <w:rPr>
          <w:rFonts w:ascii="Arial" w:hAnsi="Arial" w:cs="Arial"/>
          <w:sz w:val="24"/>
          <w:szCs w:val="24"/>
        </w:rPr>
        <w:t>80</w:t>
      </w:r>
      <w:r w:rsidR="00552475">
        <w:rPr>
          <w:rFonts w:ascii="Arial" w:hAnsi="Arial" w:cs="Arial"/>
          <w:sz w:val="24"/>
          <w:szCs w:val="24"/>
        </w:rPr>
        <w:t>.2018.8.19.0052</w:t>
      </w:r>
      <w:r w:rsidR="00184FF6">
        <w:rPr>
          <w:rFonts w:ascii="Arial" w:hAnsi="Arial" w:cs="Arial"/>
          <w:sz w:val="24"/>
          <w:szCs w:val="24"/>
        </w:rPr>
        <w:t xml:space="preserve">, pelo Exmo. </w:t>
      </w:r>
      <w:r w:rsidR="00AA7715">
        <w:rPr>
          <w:rFonts w:ascii="Arial" w:hAnsi="Arial" w:cs="Arial"/>
          <w:sz w:val="24"/>
          <w:szCs w:val="24"/>
        </w:rPr>
        <w:t>Juiz</w:t>
      </w:r>
      <w:r w:rsidR="00495F42">
        <w:rPr>
          <w:rFonts w:ascii="Arial" w:hAnsi="Arial" w:cs="Arial"/>
          <w:sz w:val="24"/>
          <w:szCs w:val="24"/>
        </w:rPr>
        <w:t xml:space="preserve"> </w:t>
      </w:r>
      <w:r w:rsidR="006B019F">
        <w:rPr>
          <w:rFonts w:ascii="Arial" w:hAnsi="Arial" w:cs="Arial"/>
          <w:sz w:val="24"/>
          <w:szCs w:val="24"/>
        </w:rPr>
        <w:t>Titular</w:t>
      </w:r>
      <w:r w:rsidR="00495F42">
        <w:rPr>
          <w:rFonts w:ascii="Arial" w:hAnsi="Arial" w:cs="Arial"/>
          <w:sz w:val="24"/>
          <w:szCs w:val="24"/>
        </w:rPr>
        <w:t xml:space="preserve"> </w:t>
      </w:r>
      <w:r w:rsidR="006B019F">
        <w:rPr>
          <w:rFonts w:ascii="Arial" w:hAnsi="Arial" w:cs="Arial"/>
          <w:b/>
          <w:sz w:val="24"/>
          <w:szCs w:val="24"/>
          <w:u w:val="single"/>
        </w:rPr>
        <w:t>Rodrigo Moreira Alves</w:t>
      </w:r>
      <w:r w:rsidR="00495F42">
        <w:rPr>
          <w:rFonts w:ascii="Arial" w:hAnsi="Arial" w:cs="Arial"/>
          <w:sz w:val="24"/>
          <w:szCs w:val="24"/>
        </w:rPr>
        <w:t>,</w:t>
      </w:r>
      <w:r w:rsidR="007110E8">
        <w:rPr>
          <w:rFonts w:ascii="Arial" w:hAnsi="Arial" w:cs="Arial"/>
          <w:sz w:val="24"/>
          <w:szCs w:val="24"/>
        </w:rPr>
        <w:t xml:space="preserve"> d</w:t>
      </w:r>
      <w:r w:rsidR="00AA7715">
        <w:rPr>
          <w:rFonts w:ascii="Arial" w:hAnsi="Arial" w:cs="Arial"/>
          <w:sz w:val="24"/>
          <w:szCs w:val="24"/>
        </w:rPr>
        <w:t xml:space="preserve">o 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Cartório da </w:t>
      </w:r>
      <w:r w:rsidR="007110E8" w:rsidRPr="00AA7715">
        <w:rPr>
          <w:rFonts w:ascii="Arial" w:hAnsi="Arial" w:cs="Arial"/>
          <w:b/>
          <w:sz w:val="24"/>
          <w:szCs w:val="24"/>
          <w:u w:val="single"/>
        </w:rPr>
        <w:t>2º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 Vara Cível da Comarca de Araruama</w:t>
      </w:r>
      <w:r w:rsidR="007110E8">
        <w:rPr>
          <w:rFonts w:ascii="Arial" w:hAnsi="Arial" w:cs="Arial"/>
          <w:sz w:val="24"/>
          <w:szCs w:val="24"/>
        </w:rPr>
        <w:t>,</w:t>
      </w:r>
      <w:r w:rsidR="00184FF6">
        <w:rPr>
          <w:rFonts w:ascii="Arial" w:hAnsi="Arial" w:cs="Arial"/>
          <w:sz w:val="24"/>
          <w:szCs w:val="24"/>
        </w:rPr>
        <w:t xml:space="preserve"> em </w:t>
      </w:r>
      <w:r w:rsidR="001C1455">
        <w:rPr>
          <w:rFonts w:ascii="Arial" w:hAnsi="Arial" w:cs="Arial"/>
          <w:sz w:val="24"/>
          <w:szCs w:val="24"/>
        </w:rPr>
        <w:t>19</w:t>
      </w:r>
      <w:r w:rsidR="00495F42">
        <w:rPr>
          <w:rFonts w:ascii="Arial" w:hAnsi="Arial" w:cs="Arial"/>
          <w:sz w:val="24"/>
          <w:szCs w:val="24"/>
        </w:rPr>
        <w:t xml:space="preserve"> de </w:t>
      </w:r>
      <w:r w:rsidR="001C1455">
        <w:rPr>
          <w:rFonts w:ascii="Arial" w:hAnsi="Arial" w:cs="Arial"/>
          <w:sz w:val="24"/>
          <w:szCs w:val="24"/>
        </w:rPr>
        <w:t>junho</w:t>
      </w:r>
      <w:r w:rsidR="0097256C">
        <w:rPr>
          <w:rFonts w:ascii="Arial" w:hAnsi="Arial" w:cs="Arial"/>
          <w:sz w:val="24"/>
          <w:szCs w:val="24"/>
        </w:rPr>
        <w:t xml:space="preserve"> de 201</w:t>
      </w:r>
      <w:r w:rsidR="00AA7715">
        <w:rPr>
          <w:rFonts w:ascii="Arial" w:hAnsi="Arial" w:cs="Arial"/>
          <w:sz w:val="24"/>
          <w:szCs w:val="24"/>
        </w:rPr>
        <w:t>8.</w:t>
      </w:r>
    </w:p>
    <w:p w:rsidR="00D262EC" w:rsidRDefault="00D262EC" w:rsidP="00D262EC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Atenciosamente,</w:t>
      </w:r>
    </w:p>
    <w:p w:rsidR="00D262EC" w:rsidRDefault="006979EE" w:rsidP="006979EE">
      <w:pPr>
        <w:spacing w:line="240" w:lineRule="auto"/>
        <w:jc w:val="center"/>
        <w:rPr>
          <w:i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14CAC7C" wp14:editId="3581D83B">
            <wp:extent cx="2143125" cy="143164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MARTHA DI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020" cy="143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56C" w:rsidRDefault="006979EE" w:rsidP="006979EE">
      <w:pPr>
        <w:jc w:val="right"/>
      </w:pPr>
      <w:r>
        <w:rPr>
          <w:noProof/>
          <w:lang w:eastAsia="pt-BR"/>
        </w:rPr>
        <w:drawing>
          <wp:inline distT="0" distB="0" distL="0" distR="0">
            <wp:extent cx="1745018" cy="971550"/>
            <wp:effectExtent l="0" t="0" r="762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F. ASSINATUR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599" cy="9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56C" w:rsidSect="002B34E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4C8" w:rsidRDefault="00CA64C8" w:rsidP="00495F42">
      <w:pPr>
        <w:spacing w:after="0" w:line="240" w:lineRule="auto"/>
      </w:pPr>
      <w:r>
        <w:separator/>
      </w:r>
    </w:p>
  </w:endnote>
  <w:endnote w:type="continuationSeparator" w:id="0">
    <w:p w:rsidR="00CA64C8" w:rsidRDefault="00CA64C8" w:rsidP="0049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CnIt BT">
    <w:altName w:val="Arial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4C8" w:rsidRDefault="00CA64C8" w:rsidP="00495F42">
      <w:pPr>
        <w:spacing w:after="0" w:line="240" w:lineRule="auto"/>
      </w:pPr>
      <w:r>
        <w:separator/>
      </w:r>
    </w:p>
  </w:footnote>
  <w:footnote w:type="continuationSeparator" w:id="0">
    <w:p w:rsidR="00CA64C8" w:rsidRDefault="00CA64C8" w:rsidP="0049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42" w:rsidRDefault="007110E8" w:rsidP="00495F42">
    <w:pPr>
      <w:pStyle w:val="Cabealho"/>
      <w:tabs>
        <w:tab w:val="left" w:pos="8895"/>
      </w:tabs>
      <w:ind w:left="-709" w:firstLine="142"/>
      <w:rPr>
        <w:rFonts w:ascii="Arial" w:hAnsi="Arial"/>
        <w:b/>
        <w:i/>
        <w:color w:val="000000"/>
        <w:szCs w:val="2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487045</wp:posOffset>
              </wp:positionH>
              <wp:positionV relativeFrom="paragraph">
                <wp:posOffset>83820</wp:posOffset>
              </wp:positionV>
              <wp:extent cx="3943985" cy="734060"/>
              <wp:effectExtent l="0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F42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495F42" w:rsidRPr="00A92350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</w:pPr>
                          <w:r w:rsidRPr="00A92350"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SECRETARIA MUNICIPAL DE ADMINISTRAÇÃO</w:t>
                          </w: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35pt;margin-top:6.6pt;width:310.55pt;height:57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" stroked="f">
              <v:textbox style="mso-fit-shape-to-text:t">
                <w:txbxContent>
                  <w:p w:rsidR="00495F42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>ESTADO DO RIO DE JANEIRO</w:t>
                    </w:r>
                  </w:p>
                  <w:p w:rsidR="00495F42" w:rsidRPr="00A92350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color w:val="000000"/>
                        <w:szCs w:val="26"/>
                      </w:rPr>
                    </w:pPr>
                    <w:r w:rsidRPr="00A92350">
                      <w:rPr>
                        <w:rFonts w:ascii="Arial" w:hAnsi="Arial"/>
                        <w:b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color w:val="000000"/>
                        <w:szCs w:val="26"/>
                      </w:rPr>
                      <w:t>SECRETARIA MUNICIPAL DE ADMINISTRAÇÃO</w:t>
                    </w: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5F42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4184015</wp:posOffset>
          </wp:positionH>
          <wp:positionV relativeFrom="paragraph">
            <wp:posOffset>10160</wp:posOffset>
          </wp:positionV>
          <wp:extent cx="1209040" cy="898525"/>
          <wp:effectExtent l="0" t="0" r="0" b="0"/>
          <wp:wrapTight wrapText="bothSides">
            <wp:wrapPolygon edited="0">
              <wp:start x="11231" y="0"/>
              <wp:lineTo x="0" y="1832"/>
              <wp:lineTo x="0" y="3206"/>
              <wp:lineTo x="3063" y="7327"/>
              <wp:lineTo x="1702" y="14654"/>
              <wp:lineTo x="1702" y="16944"/>
              <wp:lineTo x="8168" y="21066"/>
              <wp:lineTo x="11571" y="21066"/>
              <wp:lineTo x="14634" y="21066"/>
              <wp:lineTo x="15655" y="21066"/>
              <wp:lineTo x="19059" y="16028"/>
              <wp:lineTo x="21101" y="13739"/>
              <wp:lineTo x="21101" y="10991"/>
              <wp:lineTo x="17697" y="7327"/>
              <wp:lineTo x="13273" y="0"/>
              <wp:lineTo x="11231" y="0"/>
            </wp:wrapPolygon>
          </wp:wrapTight>
          <wp:docPr id="2" name="Imagem 2" descr="E:\logo_transpa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E:\logo_transparen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F42" w:rsidRPr="00865B33">
      <w:rPr>
        <w:noProof/>
        <w:lang w:eastAsia="pt-BR"/>
      </w:rPr>
      <w:drawing>
        <wp:inline distT="0" distB="0" distL="0" distR="0" wp14:anchorId="78CD988E" wp14:editId="026288B5">
          <wp:extent cx="838200" cy="876300"/>
          <wp:effectExtent l="0" t="0" r="0" b="0"/>
          <wp:docPr id="1" name="Imagem 1" descr="só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só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5F42">
      <w:rPr>
        <w:noProof/>
      </w:rPr>
      <w:tab/>
    </w:r>
  </w:p>
  <w:p w:rsidR="00495F42" w:rsidRDefault="00495F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F7"/>
    <w:rsid w:val="00063C51"/>
    <w:rsid w:val="000842F7"/>
    <w:rsid w:val="00172F1E"/>
    <w:rsid w:val="00184FF6"/>
    <w:rsid w:val="001C1455"/>
    <w:rsid w:val="001C69D3"/>
    <w:rsid w:val="002A0403"/>
    <w:rsid w:val="002A1A5E"/>
    <w:rsid w:val="002B34EE"/>
    <w:rsid w:val="00380496"/>
    <w:rsid w:val="00475A15"/>
    <w:rsid w:val="00495F42"/>
    <w:rsid w:val="004D1F97"/>
    <w:rsid w:val="004F0C83"/>
    <w:rsid w:val="00502F1F"/>
    <w:rsid w:val="00552475"/>
    <w:rsid w:val="00692481"/>
    <w:rsid w:val="006979EE"/>
    <w:rsid w:val="006B019F"/>
    <w:rsid w:val="006B6E06"/>
    <w:rsid w:val="007110E8"/>
    <w:rsid w:val="00765AF7"/>
    <w:rsid w:val="00773EB7"/>
    <w:rsid w:val="007F483F"/>
    <w:rsid w:val="008A6CCF"/>
    <w:rsid w:val="008E1A88"/>
    <w:rsid w:val="00944A1C"/>
    <w:rsid w:val="0097256C"/>
    <w:rsid w:val="00A51209"/>
    <w:rsid w:val="00AA7715"/>
    <w:rsid w:val="00AB1C05"/>
    <w:rsid w:val="00AC3E87"/>
    <w:rsid w:val="00BC22FC"/>
    <w:rsid w:val="00CA64C8"/>
    <w:rsid w:val="00CB12F7"/>
    <w:rsid w:val="00D262EC"/>
    <w:rsid w:val="00D93582"/>
    <w:rsid w:val="00D9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84BBE-3719-40DD-BAC1-AAE8AD96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EE"/>
  </w:style>
  <w:style w:type="paragraph" w:styleId="Ttulo1">
    <w:name w:val="heading 1"/>
    <w:basedOn w:val="Normal"/>
    <w:next w:val="Normal"/>
    <w:link w:val="Ttulo1Char"/>
    <w:qFormat/>
    <w:rsid w:val="00495F42"/>
    <w:pPr>
      <w:keepNext/>
      <w:spacing w:after="0" w:line="240" w:lineRule="auto"/>
      <w:outlineLvl w:val="0"/>
    </w:pPr>
    <w:rPr>
      <w:rFonts w:ascii="Futura XBlkCnIt BT" w:eastAsia="Times New Roman" w:hAnsi="Futura XBlkCnIt BT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95F42"/>
  </w:style>
  <w:style w:type="paragraph" w:styleId="Rodap">
    <w:name w:val="footer"/>
    <w:basedOn w:val="Normal"/>
    <w:link w:val="RodapChar"/>
    <w:uiPriority w:val="99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F42"/>
  </w:style>
  <w:style w:type="character" w:customStyle="1" w:styleId="Ttulo1Char">
    <w:name w:val="Título 1 Char"/>
    <w:basedOn w:val="Fontepargpadro"/>
    <w:link w:val="Ttulo1"/>
    <w:rsid w:val="00495F42"/>
    <w:rPr>
      <w:rFonts w:ascii="Futura XBlkCnIt BT" w:eastAsia="Times New Roman" w:hAnsi="Futura XBlkCnIt BT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OUVIDORIA</cp:lastModifiedBy>
  <cp:revision>2</cp:revision>
  <cp:lastPrinted>2018-06-26T15:00:00Z</cp:lastPrinted>
  <dcterms:created xsi:type="dcterms:W3CDTF">2018-10-01T15:16:00Z</dcterms:created>
  <dcterms:modified xsi:type="dcterms:W3CDTF">2018-10-01T15:16:00Z</dcterms:modified>
</cp:coreProperties>
</file>